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B2" w:rsidRDefault="00087CB2" w:rsidP="00087CB2">
      <w:pPr>
        <w:pStyle w:val="a8"/>
        <w:rPr>
          <w:szCs w:val="28"/>
        </w:rPr>
      </w:pPr>
      <w:r>
        <w:t xml:space="preserve">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073150" cy="10858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B2" w:rsidRDefault="00087CB2" w:rsidP="00087CB2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 СОБРАНИЕ ДЕПУТАТОВ  </w:t>
      </w:r>
    </w:p>
    <w:p w:rsidR="00087CB2" w:rsidRDefault="00087CB2" w:rsidP="00087CB2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087CB2" w:rsidRPr="002F043A" w:rsidRDefault="00087CB2" w:rsidP="00087CB2">
      <w:pPr>
        <w:pStyle w:val="a8"/>
        <w:rPr>
          <w:sz w:val="24"/>
        </w:rPr>
      </w:pPr>
    </w:p>
    <w:p w:rsidR="00087CB2" w:rsidRPr="005D609A" w:rsidRDefault="00087CB2" w:rsidP="00087CB2">
      <w:pPr>
        <w:pStyle w:val="a8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087CB2" w:rsidRPr="005D609A" w:rsidRDefault="00087CB2" w:rsidP="00087CB2">
      <w:pPr>
        <w:pStyle w:val="a8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087CB2" w:rsidRPr="00166710" w:rsidRDefault="00087CB2" w:rsidP="00087CB2">
      <w:pPr>
        <w:pStyle w:val="a8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087CB2" w:rsidRPr="007A3788" w:rsidRDefault="00087CB2" w:rsidP="00087CB2">
      <w:pPr>
        <w:rPr>
          <w:b/>
        </w:rPr>
      </w:pPr>
      <w:r w:rsidRPr="007A3788">
        <w:rPr>
          <w:b/>
        </w:rPr>
        <w:t xml:space="preserve">       25.12.2018г.                                                                                                  № 0</w:t>
      </w:r>
      <w:r>
        <w:rPr>
          <w:b/>
        </w:rPr>
        <w:t>1-35/66</w:t>
      </w:r>
    </w:p>
    <w:p w:rsidR="00087CB2" w:rsidRPr="007A3788" w:rsidRDefault="00087CB2" w:rsidP="00087CB2">
      <w:pPr>
        <w:rPr>
          <w:b/>
        </w:rPr>
      </w:pPr>
      <w:r w:rsidRPr="007A3788">
        <w:rPr>
          <w:b/>
        </w:rPr>
        <w:t xml:space="preserve">                                                                </w:t>
      </w:r>
      <w:r w:rsidRPr="007A3788">
        <w:rPr>
          <w:b/>
          <w:sz w:val="28"/>
          <w:szCs w:val="28"/>
        </w:rPr>
        <w:t>Решение</w:t>
      </w:r>
    </w:p>
    <w:p w:rsidR="00087CB2" w:rsidRDefault="00F91F37" w:rsidP="0008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2AD6">
        <w:rPr>
          <w:rFonts w:ascii="Times New Roman" w:hAnsi="Times New Roman" w:cs="Times New Roman"/>
          <w:sz w:val="28"/>
          <w:szCs w:val="28"/>
        </w:rPr>
        <w:t xml:space="preserve"> внесении дополнений 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</w:t>
      </w:r>
      <w:r w:rsidR="00702AD6">
        <w:rPr>
          <w:rFonts w:ascii="Times New Roman" w:hAnsi="Times New Roman" w:cs="Times New Roman"/>
          <w:sz w:val="28"/>
          <w:szCs w:val="28"/>
        </w:rPr>
        <w:t>ества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 на 2018 год</w:t>
      </w:r>
      <w:r w:rsidR="003041B4">
        <w:rPr>
          <w:rFonts w:ascii="Times New Roman" w:hAnsi="Times New Roman" w:cs="Times New Roman"/>
          <w:sz w:val="28"/>
          <w:szCs w:val="28"/>
        </w:rPr>
        <w:t xml:space="preserve"> утвержденного Решением от 06.03.2018 г.</w:t>
      </w:r>
      <w:r w:rsidR="003041B4" w:rsidRPr="003041B4">
        <w:rPr>
          <w:rFonts w:ascii="Times New Roman" w:hAnsi="Times New Roman" w:cs="Times New Roman"/>
          <w:sz w:val="28"/>
          <w:szCs w:val="28"/>
        </w:rPr>
        <w:t xml:space="preserve"> </w:t>
      </w:r>
      <w:r w:rsidR="003041B4">
        <w:rPr>
          <w:rFonts w:ascii="Times New Roman" w:hAnsi="Times New Roman" w:cs="Times New Roman"/>
          <w:sz w:val="28"/>
          <w:szCs w:val="28"/>
        </w:rPr>
        <w:t>№ 01-35/16.</w:t>
      </w:r>
    </w:p>
    <w:p w:rsidR="00F91F37" w:rsidRDefault="00087CB2" w:rsidP="0008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F37">
        <w:rPr>
          <w:rFonts w:ascii="Times New Roman" w:hAnsi="Times New Roman" w:cs="Times New Roman"/>
          <w:sz w:val="28"/>
          <w:szCs w:val="28"/>
        </w:rPr>
        <w:t xml:space="preserve"> В соответствии Федеральным</w:t>
      </w:r>
      <w:r w:rsidR="00D72C32">
        <w:rPr>
          <w:rFonts w:ascii="Times New Roman" w:hAnsi="Times New Roman" w:cs="Times New Roman"/>
          <w:sz w:val="28"/>
          <w:szCs w:val="28"/>
        </w:rPr>
        <w:t>и закона</w:t>
      </w:r>
      <w:r w:rsidR="00F91F37">
        <w:rPr>
          <w:rFonts w:ascii="Times New Roman" w:hAnsi="Times New Roman" w:cs="Times New Roman"/>
          <w:sz w:val="28"/>
          <w:szCs w:val="28"/>
        </w:rPr>
        <w:t>м</w:t>
      </w:r>
      <w:r w:rsidR="00D72C32">
        <w:rPr>
          <w:rFonts w:ascii="Times New Roman" w:hAnsi="Times New Roman" w:cs="Times New Roman"/>
          <w:sz w:val="28"/>
          <w:szCs w:val="28"/>
        </w:rPr>
        <w:t>и</w:t>
      </w:r>
      <w:r w:rsidR="00F91F37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="00D72C3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B1116">
        <w:rPr>
          <w:rFonts w:ascii="Times New Roman" w:hAnsi="Times New Roman" w:cs="Times New Roman"/>
          <w:sz w:val="28"/>
          <w:szCs w:val="28"/>
        </w:rPr>
        <w:t xml:space="preserve"> руководствуясь Устава муниципального </w:t>
      </w:r>
      <w:r w:rsidR="00702AD6">
        <w:rPr>
          <w:rFonts w:ascii="Times New Roman" w:hAnsi="Times New Roman" w:cs="Times New Roman"/>
          <w:sz w:val="28"/>
          <w:szCs w:val="28"/>
        </w:rPr>
        <w:t>района</w:t>
      </w:r>
      <w:r w:rsidR="002B11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111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B11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1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37">
        <w:rPr>
          <w:rFonts w:ascii="Times New Roman" w:hAnsi="Times New Roman" w:cs="Times New Roman"/>
          <w:sz w:val="28"/>
          <w:szCs w:val="28"/>
        </w:rPr>
        <w:t>Гергебильское</w:t>
      </w:r>
      <w:proofErr w:type="spellEnd"/>
      <w:r w:rsidR="00F91F37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РЕШИЛО:</w:t>
      </w:r>
    </w:p>
    <w:p w:rsidR="00F91F37" w:rsidRDefault="00531DF8" w:rsidP="000A0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дополнительный</w:t>
      </w:r>
      <w:r w:rsidR="00220E1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96A7B">
        <w:rPr>
          <w:rFonts w:ascii="Times New Roman" w:hAnsi="Times New Roman" w:cs="Times New Roman"/>
          <w:sz w:val="28"/>
          <w:szCs w:val="28"/>
        </w:rPr>
        <w:t xml:space="preserve"> </w:t>
      </w:r>
      <w:r w:rsidR="00220E1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6A7B">
        <w:rPr>
          <w:rFonts w:ascii="Times New Roman" w:hAnsi="Times New Roman" w:cs="Times New Roman"/>
          <w:sz w:val="28"/>
          <w:szCs w:val="28"/>
        </w:rPr>
        <w:t>приложения</w:t>
      </w:r>
      <w:r w:rsidR="003041B4" w:rsidRPr="003041B4">
        <w:rPr>
          <w:rFonts w:ascii="Times New Roman" w:hAnsi="Times New Roman" w:cs="Times New Roman"/>
          <w:sz w:val="28"/>
          <w:szCs w:val="28"/>
        </w:rPr>
        <w:t xml:space="preserve"> </w:t>
      </w:r>
      <w:r w:rsidR="003041B4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района «Гергебильский район» на 2018 год</w:t>
      </w:r>
      <w:r w:rsidR="005946C4" w:rsidRPr="005946C4">
        <w:rPr>
          <w:rFonts w:ascii="Times New Roman" w:hAnsi="Times New Roman" w:cs="Times New Roman"/>
          <w:sz w:val="28"/>
          <w:szCs w:val="28"/>
        </w:rPr>
        <w:t xml:space="preserve"> </w:t>
      </w:r>
      <w:r w:rsidR="005946C4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5946C4" w:rsidRPr="005946C4">
        <w:rPr>
          <w:rFonts w:ascii="Times New Roman" w:hAnsi="Times New Roman" w:cs="Times New Roman"/>
          <w:sz w:val="28"/>
          <w:szCs w:val="28"/>
        </w:rPr>
        <w:t xml:space="preserve"> </w:t>
      </w:r>
      <w:r w:rsidR="005946C4">
        <w:rPr>
          <w:rFonts w:ascii="Times New Roman" w:hAnsi="Times New Roman" w:cs="Times New Roman"/>
          <w:sz w:val="28"/>
          <w:szCs w:val="28"/>
        </w:rPr>
        <w:t>от 06.03.2018 г.</w:t>
      </w:r>
      <w:r w:rsidR="005946C4" w:rsidRPr="003041B4">
        <w:rPr>
          <w:rFonts w:ascii="Times New Roman" w:hAnsi="Times New Roman" w:cs="Times New Roman"/>
          <w:sz w:val="28"/>
          <w:szCs w:val="28"/>
        </w:rPr>
        <w:t xml:space="preserve"> </w:t>
      </w:r>
      <w:r w:rsidR="005946C4">
        <w:rPr>
          <w:rFonts w:ascii="Times New Roman" w:hAnsi="Times New Roman" w:cs="Times New Roman"/>
          <w:sz w:val="28"/>
          <w:szCs w:val="28"/>
        </w:rPr>
        <w:t>№ 01-35/16 и у</w:t>
      </w:r>
      <w:r w:rsidR="00F91F37" w:rsidRPr="000A0E7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6323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91F37" w:rsidRPr="000A0E74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</w:t>
      </w:r>
      <w:r w:rsidR="000A0E74" w:rsidRPr="000A0E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02AD6">
        <w:rPr>
          <w:rFonts w:ascii="Times New Roman" w:hAnsi="Times New Roman" w:cs="Times New Roman"/>
          <w:sz w:val="28"/>
          <w:szCs w:val="28"/>
        </w:rPr>
        <w:t>района</w:t>
      </w:r>
      <w:r w:rsidR="000A0E74" w:rsidRPr="000A0E74">
        <w:rPr>
          <w:rFonts w:ascii="Times New Roman" w:hAnsi="Times New Roman" w:cs="Times New Roman"/>
          <w:sz w:val="28"/>
          <w:szCs w:val="28"/>
        </w:rPr>
        <w:t xml:space="preserve"> «Гергебильский район» на 2018 год</w:t>
      </w:r>
      <w:r w:rsidR="000A0E74">
        <w:rPr>
          <w:rFonts w:ascii="Times New Roman" w:hAnsi="Times New Roman" w:cs="Times New Roman"/>
          <w:sz w:val="28"/>
          <w:szCs w:val="28"/>
        </w:rPr>
        <w:t>.</w:t>
      </w:r>
    </w:p>
    <w:p w:rsidR="000A0E74" w:rsidRDefault="0006323C" w:rsidP="000A0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размещению на оф</w:t>
      </w:r>
      <w:r w:rsidR="00702AD6">
        <w:rPr>
          <w:rFonts w:ascii="Times New Roman" w:hAnsi="Times New Roman" w:cs="Times New Roman"/>
          <w:sz w:val="28"/>
          <w:szCs w:val="28"/>
        </w:rPr>
        <w:t>ициальном сайте администрации МР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район».</w:t>
      </w:r>
    </w:p>
    <w:p w:rsidR="0006323C" w:rsidRDefault="0006323C" w:rsidP="000A0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Собрания депутатов МР «Гергебильский район» по сельскому хозяйству и экономическому развитию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Пахруисламов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0A0E74" w:rsidRPr="0006323C" w:rsidRDefault="0006323C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3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6323C" w:rsidRPr="0006323C" w:rsidRDefault="0006323C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3C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06323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0632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E49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7C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49E6">
        <w:rPr>
          <w:rFonts w:ascii="Times New Roman" w:hAnsi="Times New Roman" w:cs="Times New Roman"/>
          <w:sz w:val="28"/>
          <w:szCs w:val="28"/>
        </w:rPr>
        <w:t xml:space="preserve"> М.М. Тагиров</w:t>
      </w:r>
    </w:p>
    <w:p w:rsidR="00087CB2" w:rsidRDefault="00087CB2" w:rsidP="000A0E74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p w:rsidR="00B651D3" w:rsidRDefault="00087CB2" w:rsidP="00B651D3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  <w:r w:rsidRPr="00087CB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CB2">
        <w:rPr>
          <w:rFonts w:ascii="Times New Roman" w:hAnsi="Times New Roman" w:cs="Times New Roman"/>
          <w:sz w:val="28"/>
          <w:szCs w:val="28"/>
        </w:rPr>
        <w:t xml:space="preserve">МР « </w:t>
      </w:r>
      <w:proofErr w:type="spellStart"/>
      <w:r w:rsidRPr="00087CB2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087CB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Малачилов.</w:t>
      </w:r>
      <w:proofErr w:type="spellEnd"/>
    </w:p>
    <w:p w:rsidR="0006323C" w:rsidRPr="00B651D3" w:rsidRDefault="00B651D3" w:rsidP="00B651D3">
      <w:pPr>
        <w:tabs>
          <w:tab w:val="left" w:pos="55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0A0E74" w:rsidRPr="00B651D3">
        <w:rPr>
          <w:rFonts w:ascii="Times New Roman" w:hAnsi="Times New Roman" w:cs="Times New Roman"/>
          <w:b/>
        </w:rPr>
        <w:t xml:space="preserve">Приложение </w:t>
      </w:r>
    </w:p>
    <w:p w:rsidR="000A0E74" w:rsidRPr="00B651D3" w:rsidRDefault="0006323C" w:rsidP="0006323C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</w:rPr>
      </w:pPr>
      <w:r w:rsidRPr="00B651D3">
        <w:rPr>
          <w:rFonts w:ascii="Times New Roman" w:hAnsi="Times New Roman" w:cs="Times New Roman"/>
          <w:b/>
        </w:rPr>
        <w:t xml:space="preserve">                                 </w:t>
      </w:r>
      <w:r w:rsidR="00B651D3">
        <w:rPr>
          <w:rFonts w:ascii="Times New Roman" w:hAnsi="Times New Roman" w:cs="Times New Roman"/>
          <w:b/>
        </w:rPr>
        <w:t xml:space="preserve">                         </w:t>
      </w:r>
      <w:r w:rsidRPr="00B651D3">
        <w:rPr>
          <w:rFonts w:ascii="Times New Roman" w:hAnsi="Times New Roman" w:cs="Times New Roman"/>
          <w:b/>
        </w:rPr>
        <w:t xml:space="preserve"> </w:t>
      </w:r>
      <w:r w:rsidR="000A0E74" w:rsidRPr="00B651D3">
        <w:rPr>
          <w:rFonts w:ascii="Times New Roman" w:hAnsi="Times New Roman" w:cs="Times New Roman"/>
          <w:b/>
        </w:rPr>
        <w:t>к Решению</w:t>
      </w:r>
      <w:r w:rsidRPr="00B651D3">
        <w:rPr>
          <w:rFonts w:ascii="Times New Roman" w:hAnsi="Times New Roman" w:cs="Times New Roman"/>
          <w:b/>
        </w:rPr>
        <w:t xml:space="preserve"> Собрания депутатов МР «Гергебильский район»</w:t>
      </w:r>
    </w:p>
    <w:p w:rsidR="0006323C" w:rsidRPr="00B651D3" w:rsidRDefault="0006323C" w:rsidP="0006323C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</w:rPr>
      </w:pPr>
      <w:r w:rsidRPr="00B651D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DF0697" w:rsidRPr="00B651D3">
        <w:rPr>
          <w:rFonts w:ascii="Times New Roman" w:hAnsi="Times New Roman" w:cs="Times New Roman"/>
          <w:b/>
        </w:rPr>
        <w:t xml:space="preserve">       </w:t>
      </w:r>
      <w:r w:rsidR="00B651D3">
        <w:rPr>
          <w:rFonts w:ascii="Times New Roman" w:hAnsi="Times New Roman" w:cs="Times New Roman"/>
          <w:b/>
        </w:rPr>
        <w:t xml:space="preserve">       </w:t>
      </w:r>
      <w:r w:rsidR="00DF0697" w:rsidRPr="00B651D3">
        <w:rPr>
          <w:rFonts w:ascii="Times New Roman" w:hAnsi="Times New Roman" w:cs="Times New Roman"/>
          <w:b/>
        </w:rPr>
        <w:t xml:space="preserve"> от 25</w:t>
      </w:r>
      <w:r w:rsidR="00DA2321" w:rsidRPr="00B651D3">
        <w:rPr>
          <w:rFonts w:ascii="Times New Roman" w:hAnsi="Times New Roman" w:cs="Times New Roman"/>
          <w:b/>
        </w:rPr>
        <w:t>.12.2018 г. № 01-35/</w:t>
      </w:r>
      <w:r w:rsidR="00DF0697" w:rsidRPr="00B651D3">
        <w:rPr>
          <w:rFonts w:ascii="Times New Roman" w:hAnsi="Times New Roman" w:cs="Times New Roman"/>
          <w:b/>
        </w:rPr>
        <w:t>66</w:t>
      </w:r>
    </w:p>
    <w:p w:rsidR="000A0E74" w:rsidRPr="00B651D3" w:rsidRDefault="000A0E74" w:rsidP="000A0E74">
      <w:pPr>
        <w:tabs>
          <w:tab w:val="left" w:pos="5597"/>
        </w:tabs>
        <w:rPr>
          <w:rFonts w:ascii="Times New Roman" w:hAnsi="Times New Roman" w:cs="Times New Roman"/>
          <w:b/>
        </w:rPr>
      </w:pPr>
    </w:p>
    <w:p w:rsidR="000A0E74" w:rsidRPr="00CF41CB" w:rsidRDefault="000A0E74" w:rsidP="000A0E74">
      <w:pPr>
        <w:tabs>
          <w:tab w:val="left" w:pos="55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CB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</w:t>
      </w:r>
      <w:r w:rsidR="00702AD6">
        <w:rPr>
          <w:rFonts w:ascii="Times New Roman" w:hAnsi="Times New Roman" w:cs="Times New Roman"/>
          <w:b/>
          <w:sz w:val="28"/>
          <w:szCs w:val="28"/>
        </w:rPr>
        <w:t>ущества муниципального района</w:t>
      </w:r>
      <w:r w:rsidRPr="00CF41CB">
        <w:rPr>
          <w:rFonts w:ascii="Times New Roman" w:hAnsi="Times New Roman" w:cs="Times New Roman"/>
          <w:b/>
          <w:sz w:val="28"/>
          <w:szCs w:val="28"/>
        </w:rPr>
        <w:t xml:space="preserve"> «Гергебильский район» на 2018 год </w:t>
      </w:r>
    </w:p>
    <w:p w:rsidR="000A0E74" w:rsidRDefault="000A0E74" w:rsidP="000A0E74">
      <w:pPr>
        <w:tabs>
          <w:tab w:val="left" w:pos="55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E74">
        <w:rPr>
          <w:rFonts w:ascii="Times New Roman" w:hAnsi="Times New Roman" w:cs="Times New Roman"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Pr="000A0E74">
        <w:rPr>
          <w:rFonts w:ascii="Times New Roman" w:hAnsi="Times New Roman" w:cs="Times New Roman"/>
          <w:sz w:val="28"/>
          <w:szCs w:val="28"/>
        </w:rPr>
        <w:t xml:space="preserve"> </w:t>
      </w:r>
      <w:r w:rsidR="00702AD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 на 2018 год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лан) разработан в соответствии Федеральным законом от 21.12.2001 №178-ФЗ «О приватизации государственного и муниципального имущества», Ус</w:t>
      </w:r>
      <w:r w:rsidR="00702AD6">
        <w:rPr>
          <w:rFonts w:ascii="Times New Roman" w:hAnsi="Times New Roman" w:cs="Times New Roman"/>
          <w:sz w:val="28"/>
          <w:szCs w:val="28"/>
        </w:rPr>
        <w:t>тавом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</w:t>
      </w:r>
    </w:p>
    <w:p w:rsidR="000A0E74" w:rsidRPr="00CF41CB" w:rsidRDefault="000A0E74" w:rsidP="000A0E74">
      <w:pPr>
        <w:tabs>
          <w:tab w:val="left" w:pos="55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CB">
        <w:rPr>
          <w:rFonts w:ascii="Times New Roman" w:hAnsi="Times New Roman" w:cs="Times New Roman"/>
          <w:b/>
          <w:sz w:val="28"/>
          <w:szCs w:val="28"/>
        </w:rPr>
        <w:t>Принципы осуществления приватизации муниципального имущества муниципального образования «Гергебильский район»</w:t>
      </w:r>
    </w:p>
    <w:p w:rsidR="00BF34B0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приватизации муниципального имущества муниципального </w:t>
      </w:r>
      <w:r w:rsidR="00702AD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2018 году как части, формируемой в условиях рыночной экономики системы управления муниципальным имуществом, являются:</w:t>
      </w:r>
    </w:p>
    <w:p w:rsidR="00BF34B0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приватизация муниципального имущества муниципального </w:t>
      </w:r>
      <w:r w:rsidR="00702AD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район», которое не является необходимым для выполнения муниципальных функций и полномочий муниципального </w:t>
      </w:r>
      <w:r w:rsidR="00702AD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район»;</w:t>
      </w:r>
    </w:p>
    <w:p w:rsidR="00BF34B0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доходов местного бюджета.</w:t>
      </w:r>
    </w:p>
    <w:p w:rsidR="00CF41CB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Максимальная бюджетная эффективность приватизации объектов муниципального имущества муниципального </w:t>
      </w:r>
      <w:r w:rsidR="00702AD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 будет достигаться за счет принятия индивидуальных решений о способе и начальной цене приватизируемого имущества на основании проведения </w:t>
      </w:r>
      <w:r w:rsidR="00CF41CB">
        <w:rPr>
          <w:rFonts w:ascii="Times New Roman" w:hAnsi="Times New Roman" w:cs="Times New Roman"/>
          <w:sz w:val="28"/>
          <w:szCs w:val="28"/>
        </w:rPr>
        <w:t>независимой оценки имущества. Планируемые поступления в районный бюджет от приватизации муниципального имущества предполагается обеспе</w:t>
      </w:r>
      <w:r w:rsidR="003A67C4">
        <w:rPr>
          <w:rFonts w:ascii="Times New Roman" w:hAnsi="Times New Roman" w:cs="Times New Roman"/>
          <w:sz w:val="28"/>
          <w:szCs w:val="28"/>
        </w:rPr>
        <w:t>чить за счет продажи не</w:t>
      </w:r>
      <w:r w:rsidR="00CF41CB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CF41CB" w:rsidRPr="00CF41CB">
        <w:rPr>
          <w:rFonts w:ascii="Times New Roman" w:hAnsi="Times New Roman" w:cs="Times New Roman"/>
          <w:sz w:val="28"/>
          <w:szCs w:val="28"/>
        </w:rPr>
        <w:t>имущества</w:t>
      </w:r>
      <w:r w:rsidR="00CF41CB">
        <w:rPr>
          <w:rFonts w:ascii="Times New Roman" w:hAnsi="Times New Roman" w:cs="Times New Roman"/>
          <w:sz w:val="28"/>
          <w:szCs w:val="28"/>
        </w:rPr>
        <w:t>.</w:t>
      </w:r>
    </w:p>
    <w:p w:rsidR="00CF41CB" w:rsidRDefault="00CF41CB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4813"/>
        <w:gridCol w:w="2268"/>
        <w:gridCol w:w="1701"/>
      </w:tblGrid>
      <w:tr w:rsidR="00EA58B1" w:rsidTr="00EA58B1">
        <w:tc>
          <w:tcPr>
            <w:tcW w:w="540" w:type="dxa"/>
          </w:tcPr>
          <w:p w:rsidR="00EA58B1" w:rsidRPr="00EA58B1" w:rsidRDefault="00EA58B1" w:rsidP="00CF41CB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EA58B1" w:rsidRPr="00EA58B1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 или идентификационный номер (</w:t>
            </w:r>
            <w:r w:rsidRPr="00EA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), государственный регистрационный знак</w:t>
            </w:r>
          </w:p>
        </w:tc>
        <w:tc>
          <w:tcPr>
            <w:tcW w:w="2268" w:type="dxa"/>
          </w:tcPr>
          <w:p w:rsidR="00EA58B1" w:rsidRPr="00EA58B1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701" w:type="dxa"/>
          </w:tcPr>
          <w:p w:rsidR="00EA58B1" w:rsidRPr="00EA58B1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EA58B1" w:rsidRPr="00EA58B1" w:rsidTr="00EA58B1">
        <w:tc>
          <w:tcPr>
            <w:tcW w:w="540" w:type="dxa"/>
          </w:tcPr>
          <w:p w:rsidR="00EA58B1" w:rsidRPr="00EA58B1" w:rsidRDefault="00F2769F" w:rsidP="00CF41CB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8B1" w:rsidRPr="00EA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EA58B1" w:rsidRPr="00F2769F" w:rsidRDefault="005946C4" w:rsidP="00BF34B0">
            <w:pPr>
              <w:tabs>
                <w:tab w:val="left" w:pos="55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</w:t>
            </w:r>
            <w:r w:rsidR="00F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F2769F" w:rsidRPr="00F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="00F27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69F" w:rsidRPr="00F2769F">
              <w:rPr>
                <w:rFonts w:ascii="Times New Roman" w:hAnsi="Times New Roman" w:cs="Times New Roman"/>
                <w:sz w:val="24"/>
                <w:szCs w:val="24"/>
              </w:rPr>
              <w:t xml:space="preserve"> 212300-55</w:t>
            </w:r>
            <w:r w:rsidR="00F2769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F2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F276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2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2769F" w:rsidRPr="00F2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2769F" w:rsidRPr="00F2769F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 w:rsidR="00F2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2769F" w:rsidRPr="00F2769F">
              <w:rPr>
                <w:rFonts w:ascii="Times New Roman" w:hAnsi="Times New Roman" w:cs="Times New Roman"/>
                <w:sz w:val="24"/>
                <w:szCs w:val="24"/>
              </w:rPr>
              <w:t>0448092</w:t>
            </w:r>
            <w:r w:rsidR="00F2769F">
              <w:rPr>
                <w:rFonts w:ascii="Times New Roman" w:hAnsi="Times New Roman" w:cs="Times New Roman"/>
                <w:sz w:val="24"/>
                <w:szCs w:val="24"/>
              </w:rPr>
              <w:t>, М667ХК05.</w:t>
            </w:r>
          </w:p>
        </w:tc>
        <w:tc>
          <w:tcPr>
            <w:tcW w:w="2268" w:type="dxa"/>
          </w:tcPr>
          <w:p w:rsidR="00EA58B1" w:rsidRPr="00F2769F" w:rsidRDefault="00EA58B1" w:rsidP="00BF34B0">
            <w:pPr>
              <w:tabs>
                <w:tab w:val="left" w:pos="5597"/>
              </w:tabs>
              <w:jc w:val="both"/>
              <w:rPr>
                <w:rFonts w:ascii="Times New Roman" w:hAnsi="Times New Roman" w:cs="Times New Roman"/>
              </w:rPr>
            </w:pPr>
            <w:r w:rsidRPr="00F2769F">
              <w:rPr>
                <w:rFonts w:ascii="Times New Roman" w:hAnsi="Times New Roman" w:cs="Times New Roman"/>
              </w:rPr>
              <w:t>РД, Гергебильский район, с. Гергебиль</w:t>
            </w:r>
            <w:r w:rsidR="00F2769F" w:rsidRPr="00F2769F">
              <w:rPr>
                <w:rFonts w:ascii="Times New Roman" w:hAnsi="Times New Roman" w:cs="Times New Roman"/>
              </w:rPr>
              <w:t xml:space="preserve">, ул. Наиба </w:t>
            </w:r>
            <w:proofErr w:type="spellStart"/>
            <w:r w:rsidR="00F2769F" w:rsidRPr="00F2769F">
              <w:rPr>
                <w:rFonts w:ascii="Times New Roman" w:hAnsi="Times New Roman" w:cs="Times New Roman"/>
              </w:rPr>
              <w:t>Идриса</w:t>
            </w:r>
            <w:proofErr w:type="spellEnd"/>
            <w:r w:rsidR="00F2769F" w:rsidRPr="00F2769F">
              <w:rPr>
                <w:rFonts w:ascii="Times New Roman" w:hAnsi="Times New Roman" w:cs="Times New Roman"/>
              </w:rPr>
              <w:t>, №7.</w:t>
            </w:r>
          </w:p>
        </w:tc>
        <w:tc>
          <w:tcPr>
            <w:tcW w:w="1701" w:type="dxa"/>
          </w:tcPr>
          <w:p w:rsidR="00EA58B1" w:rsidRPr="00EA58B1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BF34B0" w:rsidRDefault="00BF34B0" w:rsidP="00330B0A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34B0" w:rsidSect="00B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994"/>
    <w:multiLevelType w:val="hybridMultilevel"/>
    <w:tmpl w:val="A51A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50E"/>
    <w:multiLevelType w:val="hybridMultilevel"/>
    <w:tmpl w:val="1B64184A"/>
    <w:lvl w:ilvl="0" w:tplc="F6EEA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5227"/>
    <w:multiLevelType w:val="hybridMultilevel"/>
    <w:tmpl w:val="FB64DBAC"/>
    <w:lvl w:ilvl="0" w:tplc="2C9A6D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A3F505C"/>
    <w:multiLevelType w:val="hybridMultilevel"/>
    <w:tmpl w:val="58B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102B"/>
    <w:multiLevelType w:val="hybridMultilevel"/>
    <w:tmpl w:val="C42A2454"/>
    <w:lvl w:ilvl="0" w:tplc="3E6E4E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EEC6CED"/>
    <w:multiLevelType w:val="hybridMultilevel"/>
    <w:tmpl w:val="FB6ACE4C"/>
    <w:lvl w:ilvl="0" w:tplc="9D80C7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F37"/>
    <w:rsid w:val="0006323C"/>
    <w:rsid w:val="00087CB2"/>
    <w:rsid w:val="000A0E74"/>
    <w:rsid w:val="00220E1D"/>
    <w:rsid w:val="002B1116"/>
    <w:rsid w:val="003041B4"/>
    <w:rsid w:val="00330B0A"/>
    <w:rsid w:val="003554F1"/>
    <w:rsid w:val="00396A7B"/>
    <w:rsid w:val="003A67C4"/>
    <w:rsid w:val="00502B70"/>
    <w:rsid w:val="00531DF8"/>
    <w:rsid w:val="00576260"/>
    <w:rsid w:val="005946C4"/>
    <w:rsid w:val="006A520F"/>
    <w:rsid w:val="00702AD6"/>
    <w:rsid w:val="009F11C4"/>
    <w:rsid w:val="00B651D3"/>
    <w:rsid w:val="00BB5FB1"/>
    <w:rsid w:val="00BF34B0"/>
    <w:rsid w:val="00C63663"/>
    <w:rsid w:val="00CF41CB"/>
    <w:rsid w:val="00D72C32"/>
    <w:rsid w:val="00DA2321"/>
    <w:rsid w:val="00DF0697"/>
    <w:rsid w:val="00EA58B1"/>
    <w:rsid w:val="00F2769F"/>
    <w:rsid w:val="00F91F37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37"/>
    <w:pPr>
      <w:ind w:left="720"/>
      <w:contextualSpacing/>
    </w:pPr>
  </w:style>
  <w:style w:type="table" w:styleId="a4">
    <w:name w:val="Table Grid"/>
    <w:basedOn w:val="a1"/>
    <w:uiPriority w:val="59"/>
    <w:rsid w:val="00CF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3663"/>
    <w:rPr>
      <w:color w:val="0000FF" w:themeColor="hyperlink"/>
      <w:u w:val="single"/>
    </w:rPr>
  </w:style>
  <w:style w:type="paragraph" w:customStyle="1" w:styleId="ConsTitle">
    <w:name w:val="ConsTitle"/>
    <w:rsid w:val="00087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087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37"/>
    <w:pPr>
      <w:ind w:left="720"/>
      <w:contextualSpacing/>
    </w:pPr>
  </w:style>
  <w:style w:type="table" w:styleId="a4">
    <w:name w:val="Table Grid"/>
    <w:basedOn w:val="a1"/>
    <w:uiPriority w:val="59"/>
    <w:rsid w:val="00CF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3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20</cp:revision>
  <cp:lastPrinted>2018-12-04T06:02:00Z</cp:lastPrinted>
  <dcterms:created xsi:type="dcterms:W3CDTF">2018-03-05T08:13:00Z</dcterms:created>
  <dcterms:modified xsi:type="dcterms:W3CDTF">2018-12-26T07:00:00Z</dcterms:modified>
</cp:coreProperties>
</file>